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Verdana" w:eastAsia="方正小标宋简体"/>
          <w:color w:val="000000"/>
          <w:sz w:val="36"/>
          <w:szCs w:val="36"/>
        </w:rPr>
      </w:pPr>
      <w:r>
        <w:rPr>
          <w:rFonts w:hint="eastAsia" w:ascii="方正小标宋简体" w:hAnsi="Verdana" w:eastAsia="方正小标宋简体"/>
          <w:color w:val="000000"/>
          <w:sz w:val="36"/>
          <w:szCs w:val="36"/>
        </w:rPr>
        <w:t>重庆市垫江县201</w:t>
      </w:r>
      <w:r>
        <w:rPr>
          <w:rFonts w:hint="eastAsia" w:ascii="方正小标宋简体" w:hAnsi="Verdana" w:eastAsia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Verdana" w:eastAsia="方正小标宋简体"/>
          <w:color w:val="000000"/>
          <w:sz w:val="36"/>
          <w:szCs w:val="36"/>
        </w:rPr>
        <w:t>年</w:t>
      </w:r>
      <w:r>
        <w:rPr>
          <w:rFonts w:hint="eastAsia" w:ascii="方正小标宋简体" w:hAnsi="Verdana" w:eastAsia="方正小标宋简体"/>
          <w:color w:val="000000"/>
          <w:sz w:val="36"/>
          <w:szCs w:val="36"/>
          <w:lang w:val="en-US" w:eastAsia="zh-CN"/>
        </w:rPr>
        <w:t>上</w:t>
      </w:r>
      <w:r>
        <w:rPr>
          <w:rFonts w:hint="eastAsia" w:ascii="方正小标宋简体" w:hAnsi="Verdana" w:eastAsia="方正小标宋简体"/>
          <w:color w:val="000000"/>
          <w:sz w:val="36"/>
          <w:szCs w:val="36"/>
        </w:rPr>
        <w:t>半年考核招聘</w:t>
      </w:r>
    </w:p>
    <w:p>
      <w:pPr>
        <w:spacing w:line="600" w:lineRule="exact"/>
        <w:jc w:val="center"/>
        <w:rPr>
          <w:rFonts w:hint="eastAsia" w:ascii="方正小标宋简体" w:hAnsi="Verdana" w:eastAsia="方正小标宋简体"/>
          <w:color w:val="000000"/>
          <w:sz w:val="36"/>
          <w:szCs w:val="36"/>
        </w:rPr>
      </w:pPr>
      <w:r>
        <w:rPr>
          <w:rFonts w:hint="eastAsia" w:ascii="方正小标宋简体" w:hAnsi="Verdana" w:eastAsia="方正小标宋简体"/>
          <w:color w:val="000000"/>
          <w:sz w:val="36"/>
          <w:szCs w:val="36"/>
        </w:rPr>
        <w:t>事业单位工作人员报名登记表</w:t>
      </w:r>
    </w:p>
    <w:p>
      <w:pPr>
        <w:jc w:val="center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报考单位：         报考岗位：        </w:t>
      </w:r>
      <w:r>
        <w:rPr>
          <w:rFonts w:hint="eastAsia" w:ascii="黑体" w:hAnsi="宋体" w:eastAsia="黑体"/>
          <w:sz w:val="28"/>
          <w:szCs w:val="28"/>
        </w:rPr>
        <w:t>填表时间：201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宋体" w:eastAsia="黑体"/>
          <w:sz w:val="28"/>
          <w:szCs w:val="28"/>
        </w:rPr>
        <w:t>年　月　日</w:t>
      </w:r>
    </w:p>
    <w:tbl>
      <w:tblPr>
        <w:tblStyle w:val="5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55"/>
        <w:gridCol w:w="568"/>
        <w:gridCol w:w="740"/>
        <w:gridCol w:w="384"/>
        <w:gridCol w:w="783"/>
        <w:gridCol w:w="564"/>
        <w:gridCol w:w="560"/>
        <w:gridCol w:w="886"/>
        <w:gridCol w:w="513"/>
        <w:gridCol w:w="828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别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族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贯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入党（团）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时间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  历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 位</w:t>
            </w:r>
          </w:p>
        </w:tc>
        <w:tc>
          <w:tcPr>
            <w:tcW w:w="3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系及专业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爱好及特长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家庭住址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电子信箱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经历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惩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2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在校期间情况和参加社会实践情况或工作期间任职情况和科研成果、论文发表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重要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社会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关系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称谓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年龄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4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4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94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20" w:firstLine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承诺：本人填写的信息和提供的材料真实、准确。如有虚假，一经查实取消招聘资格。</w:t>
            </w:r>
          </w:p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本人签名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7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40" w:lineRule="exact"/>
              <w:rPr>
                <w:rFonts w:hint="eastAsia" w:ascii="仿宋_GB2312" w:eastAsia="仿宋_GB2312"/>
              </w:rPr>
            </w:pPr>
          </w:p>
          <w:p>
            <w:pPr>
              <w:spacing w:line="340" w:lineRule="exact"/>
              <w:ind w:firstLine="4305" w:firstLineChars="20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审核人</w:t>
            </w:r>
          </w:p>
          <w:p>
            <w:pPr>
              <w:spacing w:line="340" w:lineRule="exact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日期：   年   月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X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Xz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D5E8D"/>
    <w:rsid w:val="234C5C73"/>
    <w:rsid w:val="49ED5E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2016-06-12T07:00:00Z</dcterms:created>
  <dc:creator>rsjzj</dc:creator>
  <cp:lastModifiedBy>rsjzj</cp:lastModifiedBy>
  <dcterms:modified xsi:type="dcterms:W3CDTF">2016-06-12T07:01:30Z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